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EF" w:rsidRPr="00423435" w:rsidRDefault="00FB2D8B">
      <w:pPr>
        <w:rPr>
          <w:i/>
        </w:rPr>
      </w:pPr>
      <w:r w:rsidRPr="00423435">
        <w:rPr>
          <w:i/>
        </w:rPr>
        <w:t>Zadanie: Právo obchodných spoločností  ZS 2018</w:t>
      </w:r>
    </w:p>
    <w:p w:rsidR="00FB2D8B" w:rsidRPr="00423435" w:rsidRDefault="00FB2D8B" w:rsidP="00FB2D8B">
      <w:pPr>
        <w:jc w:val="both"/>
        <w:rPr>
          <w:b/>
        </w:rPr>
      </w:pPr>
      <w:r w:rsidRPr="00423435">
        <w:rPr>
          <w:b/>
        </w:rPr>
        <w:t xml:space="preserve">Téma: Založenie obchodnej spoločnosti: </w:t>
      </w:r>
    </w:p>
    <w:p w:rsidR="00FB2D8B" w:rsidRDefault="00FB2D8B" w:rsidP="00FB2D8B">
      <w:pPr>
        <w:jc w:val="both"/>
      </w:pPr>
    </w:p>
    <w:p w:rsidR="00FB2D8B" w:rsidRPr="001A671F" w:rsidRDefault="00FB2D8B" w:rsidP="00FB2D8B">
      <w:pPr>
        <w:jc w:val="both"/>
        <w:rPr>
          <w:rFonts w:eastAsia="Times New Roman" w:cs="Times New Roman"/>
        </w:rPr>
      </w:pPr>
      <w:r w:rsidRPr="001A671F">
        <w:rPr>
          <w:rFonts w:eastAsia="Times New Roman" w:cs="Times New Roman"/>
        </w:rPr>
        <w:t xml:space="preserve">Váš klient pán </w:t>
      </w:r>
      <w:r>
        <w:rPr>
          <w:rFonts w:eastAsia="Times New Roman" w:cs="Times New Roman"/>
        </w:rPr>
        <w:t>Peter Kováč</w:t>
      </w:r>
      <w:r>
        <w:rPr>
          <w:rFonts w:eastAsia="Times New Roman" w:cs="Times New Roman"/>
        </w:rPr>
        <w:t xml:space="preserve"> má v záujme</w:t>
      </w:r>
      <w:r w:rsidRPr="001A671F">
        <w:rPr>
          <w:rFonts w:eastAsia="Times New Roman" w:cs="Times New Roman"/>
        </w:rPr>
        <w:t xml:space="preserve"> založiť spoločnosť s ručením obmedzeným so sídlom v Košiciach a informoval V</w:t>
      </w:r>
      <w:r>
        <w:rPr>
          <w:rFonts w:eastAsia="Times New Roman" w:cs="Times New Roman"/>
        </w:rPr>
        <w:t xml:space="preserve">ás o nasledovných požiadavkách, na ktorých trvá. </w:t>
      </w:r>
    </w:p>
    <w:p w:rsidR="00FB2D8B" w:rsidRPr="001A671F" w:rsidRDefault="00FB2D8B" w:rsidP="00FB2D8B">
      <w:pPr>
        <w:jc w:val="both"/>
        <w:rPr>
          <w:rFonts w:eastAsia="Times New Roman" w:cs="Times New Roman"/>
        </w:rPr>
      </w:pPr>
      <w:r w:rsidRPr="001A671F">
        <w:rPr>
          <w:rFonts w:eastAsia="Times New Roman" w:cs="Times New Roman"/>
        </w:rPr>
        <w:t>„</w:t>
      </w:r>
      <w:r w:rsidRPr="001A671F">
        <w:rPr>
          <w:rFonts w:eastAsia="Times New Roman" w:cs="Times New Roman"/>
          <w:i/>
        </w:rPr>
        <w:t>Spoločnos</w:t>
      </w:r>
      <w:r>
        <w:rPr>
          <w:rFonts w:eastAsia="Times New Roman" w:cs="Times New Roman"/>
          <w:i/>
        </w:rPr>
        <w:t xml:space="preserve">ť by mala niesť názov </w:t>
      </w:r>
      <w:r>
        <w:rPr>
          <w:rFonts w:eastAsia="Times New Roman" w:cs="Times New Roman"/>
          <w:i/>
        </w:rPr>
        <w:t>SLOVAK-ICE</w:t>
      </w:r>
      <w:r w:rsidRPr="001A671F">
        <w:rPr>
          <w:rFonts w:eastAsia="Times New Roman" w:cs="Times New Roman"/>
          <w:i/>
        </w:rPr>
        <w:t xml:space="preserve"> a mala by b</w:t>
      </w:r>
      <w:r>
        <w:rPr>
          <w:rFonts w:eastAsia="Times New Roman" w:cs="Times New Roman"/>
          <w:i/>
        </w:rPr>
        <w:t xml:space="preserve">yť činná v oblasti </w:t>
      </w:r>
      <w:r>
        <w:rPr>
          <w:rFonts w:eastAsia="Times New Roman" w:cs="Times New Roman"/>
          <w:i/>
        </w:rPr>
        <w:t xml:space="preserve">kúpy a predaja </w:t>
      </w:r>
      <w:r w:rsidR="00052E89">
        <w:rPr>
          <w:rFonts w:eastAsia="Times New Roman" w:cs="Times New Roman"/>
          <w:i/>
        </w:rPr>
        <w:t>chladiarenských a mraziarenských boxov</w:t>
      </w:r>
      <w:r w:rsidRPr="001A671F">
        <w:rPr>
          <w:rFonts w:eastAsia="Times New Roman" w:cs="Times New Roman"/>
          <w:i/>
        </w:rPr>
        <w:t>.</w:t>
      </w:r>
      <w:r>
        <w:rPr>
          <w:rFonts w:eastAsia="Times New Roman" w:cs="Times New Roman"/>
          <w:i/>
        </w:rPr>
        <w:t xml:space="preserve"> Spoločníkom</w:t>
      </w:r>
      <w:r w:rsidRPr="001A671F">
        <w:rPr>
          <w:rFonts w:eastAsia="Times New Roman" w:cs="Times New Roman"/>
          <w:i/>
        </w:rPr>
        <w:t xml:space="preserve"> by som mal byť ja </w:t>
      </w:r>
      <w:r>
        <w:rPr>
          <w:rFonts w:eastAsia="Times New Roman" w:cs="Times New Roman"/>
          <w:i/>
        </w:rPr>
        <w:t xml:space="preserve">– Peter </w:t>
      </w:r>
      <w:r w:rsidRPr="001A671F">
        <w:rPr>
          <w:rFonts w:eastAsia="Times New Roman" w:cs="Times New Roman"/>
          <w:i/>
        </w:rPr>
        <w:t>a p.</w:t>
      </w:r>
      <w:r w:rsidR="00052E89">
        <w:rPr>
          <w:rFonts w:eastAsia="Times New Roman" w:cs="Times New Roman"/>
          <w:i/>
        </w:rPr>
        <w:t xml:space="preserve"> Mgr. Ján Nekonečný</w:t>
      </w:r>
      <w:r w:rsidRPr="001A671F">
        <w:rPr>
          <w:rFonts w:eastAsia="Times New Roman" w:cs="Times New Roman"/>
          <w:i/>
        </w:rPr>
        <w:t>. Keďže som ochotný vložiť ako v</w:t>
      </w:r>
      <w:r>
        <w:rPr>
          <w:rFonts w:eastAsia="Times New Roman" w:cs="Times New Roman"/>
          <w:i/>
        </w:rPr>
        <w:t>klad do spoločnosti motorové vozidlo vo výške 6</w:t>
      </w:r>
      <w:r w:rsidRPr="001A671F">
        <w:rPr>
          <w:rFonts w:eastAsia="Times New Roman" w:cs="Times New Roman"/>
          <w:i/>
        </w:rPr>
        <w:t xml:space="preserve">000 eur chcem, aby mi bolo umožnené rozhodovať o všetkých bežných záležitostiach spoločnosti (napr. </w:t>
      </w:r>
      <w:r w:rsidR="00156D1C">
        <w:rPr>
          <w:rFonts w:eastAsia="Times New Roman" w:cs="Times New Roman"/>
          <w:i/>
        </w:rPr>
        <w:t>schvaľovanie riadnej individuálnej účtovnej závierky</w:t>
      </w:r>
      <w:r w:rsidR="00052E89">
        <w:rPr>
          <w:rFonts w:eastAsia="Times New Roman" w:cs="Times New Roman"/>
          <w:i/>
        </w:rPr>
        <w:t>) bez p. Nekonečného</w:t>
      </w:r>
      <w:r w:rsidRPr="001A671F">
        <w:rPr>
          <w:rFonts w:eastAsia="Times New Roman" w:cs="Times New Roman"/>
          <w:i/>
        </w:rPr>
        <w:t xml:space="preserve">. Zároveň nechcem, aby p. </w:t>
      </w:r>
      <w:r w:rsidR="00052E89">
        <w:rPr>
          <w:rFonts w:eastAsia="Times New Roman" w:cs="Times New Roman"/>
          <w:i/>
        </w:rPr>
        <w:t>Nekonečný</w:t>
      </w:r>
      <w:r>
        <w:rPr>
          <w:rFonts w:eastAsia="Times New Roman" w:cs="Times New Roman"/>
          <w:i/>
        </w:rPr>
        <w:t xml:space="preserve"> </w:t>
      </w:r>
      <w:r w:rsidRPr="001A671F">
        <w:rPr>
          <w:rFonts w:eastAsia="Times New Roman" w:cs="Times New Roman"/>
          <w:i/>
        </w:rPr>
        <w:t>vykonával činnos</w:t>
      </w:r>
      <w:bookmarkStart w:id="0" w:name="_GoBack"/>
      <w:bookmarkEnd w:id="0"/>
      <w:r w:rsidRPr="001A671F">
        <w:rPr>
          <w:rFonts w:eastAsia="Times New Roman" w:cs="Times New Roman"/>
          <w:i/>
        </w:rPr>
        <w:t xml:space="preserve">ť štatutárneho orgánu v obchodnej spoločnosti s obdobným predmetom činnosti. Konateľom spoločnosti má byť Ing. </w:t>
      </w:r>
      <w:r w:rsidR="00052E89">
        <w:rPr>
          <w:rFonts w:eastAsia="Times New Roman" w:cs="Times New Roman"/>
          <w:i/>
        </w:rPr>
        <w:t xml:space="preserve">Viera </w:t>
      </w:r>
      <w:proofErr w:type="spellStart"/>
      <w:r w:rsidR="00052E89">
        <w:rPr>
          <w:rFonts w:eastAsia="Times New Roman" w:cs="Times New Roman"/>
          <w:i/>
        </w:rPr>
        <w:t>Topoľovská</w:t>
      </w:r>
      <w:proofErr w:type="spellEnd"/>
      <w:r w:rsidR="00052E89">
        <w:rPr>
          <w:rFonts w:eastAsia="Times New Roman" w:cs="Times New Roman"/>
          <w:i/>
        </w:rPr>
        <w:t xml:space="preserve"> a Nadežda </w:t>
      </w:r>
      <w:proofErr w:type="spellStart"/>
      <w:r w:rsidR="00052E89">
        <w:rPr>
          <w:rFonts w:eastAsia="Times New Roman" w:cs="Times New Roman"/>
          <w:i/>
        </w:rPr>
        <w:t>Topoľovská</w:t>
      </w:r>
      <w:proofErr w:type="spellEnd"/>
      <w:r w:rsidRPr="001A671F">
        <w:rPr>
          <w:rFonts w:eastAsia="Times New Roman" w:cs="Times New Roman"/>
          <w:i/>
        </w:rPr>
        <w:t>,</w:t>
      </w:r>
      <w:r w:rsidR="00052E89">
        <w:rPr>
          <w:rFonts w:eastAsia="Times New Roman" w:cs="Times New Roman"/>
          <w:i/>
        </w:rPr>
        <w:t xml:space="preserve"> obe trvale bytom Hlavná 87, Košice. Bol by som rád, aby sa vždy o všetkých veciach spoločne poradili, a v prípade, že by uzatvárali transakciu vyššiu ako 10 000 Eur, aby konali spoločne.</w:t>
      </w:r>
      <w:r w:rsidRPr="001A671F">
        <w:rPr>
          <w:rFonts w:eastAsia="Times New Roman" w:cs="Times New Roman"/>
          <w:i/>
        </w:rPr>
        <w:t xml:space="preserve"> Pre prípad mojej smrti chcem, aby sa môj obchodný podiel dedil. Pri prevode obchodného podielu na inú osobu/spoločníka požadujem ako podmienku súhlas  </w:t>
      </w:r>
      <w:r w:rsidR="00052E89">
        <w:rPr>
          <w:rFonts w:eastAsia="Times New Roman" w:cs="Times New Roman"/>
          <w:i/>
        </w:rPr>
        <w:t xml:space="preserve">všetkých spoločníkov </w:t>
      </w:r>
      <w:r w:rsidRPr="001A671F">
        <w:rPr>
          <w:rFonts w:eastAsia="Times New Roman" w:cs="Times New Roman"/>
          <w:i/>
        </w:rPr>
        <w:t>spoločnosti.“</w:t>
      </w:r>
    </w:p>
    <w:p w:rsidR="00FB2D8B" w:rsidRPr="001A671F" w:rsidRDefault="00FB2D8B" w:rsidP="00FB2D8B">
      <w:pPr>
        <w:numPr>
          <w:ilvl w:val="0"/>
          <w:numId w:val="1"/>
        </w:numPr>
        <w:contextualSpacing/>
        <w:jc w:val="both"/>
        <w:rPr>
          <w:rFonts w:eastAsia="Times New Roman" w:cs="Times New Roman"/>
        </w:rPr>
      </w:pPr>
      <w:r w:rsidRPr="001A671F">
        <w:rPr>
          <w:rFonts w:eastAsia="Times New Roman" w:cs="Times New Roman"/>
        </w:rPr>
        <w:t xml:space="preserve">Vypracujte </w:t>
      </w:r>
      <w:r w:rsidRPr="001A671F">
        <w:rPr>
          <w:rFonts w:eastAsia="Times New Roman" w:cs="Times New Roman"/>
          <w:b/>
        </w:rPr>
        <w:t>Spoločenskú zmluvu</w:t>
      </w:r>
      <w:r w:rsidR="00052E89">
        <w:rPr>
          <w:rFonts w:eastAsia="Times New Roman" w:cs="Times New Roman"/>
        </w:rPr>
        <w:t xml:space="preserve"> pre p. Petra Kováča</w:t>
      </w:r>
      <w:r w:rsidRPr="001A671F">
        <w:rPr>
          <w:rFonts w:eastAsia="Times New Roman" w:cs="Times New Roman"/>
        </w:rPr>
        <w:t xml:space="preserve"> tak, aby spĺňala </w:t>
      </w:r>
      <w:r w:rsidRPr="001A671F">
        <w:rPr>
          <w:rFonts w:eastAsia="Times New Roman" w:cs="Times New Roman"/>
          <w:b/>
          <w:u w:val="single"/>
        </w:rPr>
        <w:t>všetky zákonné podmienky</w:t>
      </w:r>
      <w:r w:rsidRPr="001A671F">
        <w:rPr>
          <w:rFonts w:eastAsia="Times New Roman" w:cs="Times New Roman"/>
        </w:rPr>
        <w:t xml:space="preserve"> </w:t>
      </w:r>
      <w:r w:rsidR="00052E89">
        <w:rPr>
          <w:rFonts w:eastAsia="Times New Roman" w:cs="Times New Roman"/>
          <w:b/>
          <w:u w:val="single"/>
        </w:rPr>
        <w:t>a požiadavky p. Kováča</w:t>
      </w:r>
      <w:r>
        <w:rPr>
          <w:rFonts w:eastAsia="Times New Roman" w:cs="Times New Roman"/>
        </w:rPr>
        <w:t>, a aby príslušný registrový súd mohol založenú obchodnú spoločnosť zapísať do</w:t>
      </w:r>
      <w:r w:rsidRPr="001A671F">
        <w:rPr>
          <w:rFonts w:eastAsia="Times New Roman" w:cs="Times New Roman"/>
        </w:rPr>
        <w:t xml:space="preserve"> obchodného registra (</w:t>
      </w:r>
      <w:r w:rsidRPr="001A671F">
        <w:rPr>
          <w:rFonts w:eastAsia="Times New Roman" w:cs="Times New Roman"/>
          <w:i/>
        </w:rPr>
        <w:t>Neznáme údaje si kreatívne doplňte</w:t>
      </w:r>
      <w:r w:rsidRPr="001A671F">
        <w:rPr>
          <w:rFonts w:eastAsia="Times New Roman" w:cs="Times New Roman"/>
        </w:rPr>
        <w:t>)</w:t>
      </w:r>
      <w:r>
        <w:rPr>
          <w:rFonts w:eastAsia="Times New Roman" w:cs="Times New Roman"/>
        </w:rPr>
        <w:t>.</w:t>
      </w:r>
    </w:p>
    <w:p w:rsidR="00FB2D8B" w:rsidRPr="001A671F" w:rsidRDefault="00FB2D8B" w:rsidP="00FB2D8B">
      <w:pPr>
        <w:numPr>
          <w:ilvl w:val="0"/>
          <w:numId w:val="1"/>
        </w:numPr>
        <w:contextualSpacing/>
        <w:jc w:val="both"/>
        <w:rPr>
          <w:rFonts w:eastAsia="Times New Roman" w:cs="Times New Roman"/>
        </w:rPr>
      </w:pPr>
      <w:r w:rsidRPr="001A671F">
        <w:rPr>
          <w:rFonts w:eastAsia="Times New Roman" w:cs="Times New Roman"/>
        </w:rPr>
        <w:t xml:space="preserve">Poraďte klientovi, aké ďalšie dokumenty bude potrebovať na zápis </w:t>
      </w:r>
      <w:proofErr w:type="spellStart"/>
      <w:r w:rsidRPr="001A671F">
        <w:rPr>
          <w:rFonts w:eastAsia="Times New Roman" w:cs="Times New Roman"/>
        </w:rPr>
        <w:t>s.r.o</w:t>
      </w:r>
      <w:proofErr w:type="spellEnd"/>
      <w:r w:rsidRPr="001A671F">
        <w:rPr>
          <w:rFonts w:eastAsia="Times New Roman" w:cs="Times New Roman"/>
        </w:rPr>
        <w:t>. do obchodného registra.</w:t>
      </w:r>
    </w:p>
    <w:p w:rsidR="00FB2D8B" w:rsidRDefault="00FB2D8B" w:rsidP="00FB2D8B">
      <w:pPr>
        <w:numPr>
          <w:ilvl w:val="0"/>
          <w:numId w:val="1"/>
        </w:numPr>
        <w:contextualSpacing/>
        <w:jc w:val="both"/>
        <w:rPr>
          <w:rFonts w:eastAsia="Times New Roman" w:cs="Times New Roman"/>
        </w:rPr>
      </w:pPr>
      <w:r w:rsidRPr="001A671F">
        <w:rPr>
          <w:rFonts w:eastAsia="Times New Roman" w:cs="Times New Roman"/>
        </w:rPr>
        <w:t xml:space="preserve">Aké finančné náklady predpokladáte v súvislosti so zápisom </w:t>
      </w:r>
      <w:proofErr w:type="spellStart"/>
      <w:r w:rsidRPr="001A671F">
        <w:rPr>
          <w:rFonts w:eastAsia="Times New Roman" w:cs="Times New Roman"/>
        </w:rPr>
        <w:t>s.r.o</w:t>
      </w:r>
      <w:proofErr w:type="spellEnd"/>
      <w:r w:rsidRPr="001A671F">
        <w:rPr>
          <w:rFonts w:eastAsia="Times New Roman" w:cs="Times New Roman"/>
        </w:rPr>
        <w:t xml:space="preserve">. do obchodného registra? </w:t>
      </w:r>
    </w:p>
    <w:p w:rsidR="00052E89" w:rsidRDefault="00052E89" w:rsidP="00052E89">
      <w:pPr>
        <w:contextualSpacing/>
        <w:jc w:val="both"/>
        <w:rPr>
          <w:rFonts w:eastAsia="Times New Roman" w:cs="Times New Roman"/>
        </w:rPr>
      </w:pPr>
    </w:p>
    <w:p w:rsidR="00156D1C" w:rsidRDefault="00156D1C" w:rsidP="00052E89">
      <w:pPr>
        <w:contextualSpacing/>
        <w:jc w:val="both"/>
        <w:rPr>
          <w:rFonts w:eastAsia="Times New Roman" w:cs="Times New Roman"/>
        </w:rPr>
      </w:pPr>
    </w:p>
    <w:p w:rsidR="00156D1C" w:rsidRDefault="00156D1C" w:rsidP="00052E89">
      <w:pPr>
        <w:contextualSpacing/>
        <w:jc w:val="both"/>
        <w:rPr>
          <w:rFonts w:eastAsia="Times New Roman" w:cs="Times New Roman"/>
        </w:rPr>
      </w:pPr>
      <w:r w:rsidRPr="00F9194B">
        <w:rPr>
          <w:rFonts w:eastAsia="Times New Roman" w:cs="Times New Roman"/>
          <w:b/>
        </w:rPr>
        <w:t>Bonus:</w:t>
      </w:r>
      <w:r>
        <w:rPr>
          <w:rFonts w:eastAsia="Times New Roman" w:cs="Times New Roman"/>
        </w:rPr>
        <w:t xml:space="preserve"> p. Nekonečný by prvých 5 rokov chcel investovať iba do rozvoja spoločnosti, myslí si však, že ak spoločnosť dosiahne na konci roka zisk, p. Peter  ho namiesto preinvestovania do rozvoja spoločnosti bude chcieť vždy prerozdeliť medzi spoločníkov. Aké sú možnosti na riešenie tejto situácie?  </w:t>
      </w:r>
    </w:p>
    <w:sectPr w:rsidR="0015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72F"/>
    <w:multiLevelType w:val="hybridMultilevel"/>
    <w:tmpl w:val="7218A70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8B"/>
    <w:rsid w:val="00052E89"/>
    <w:rsid w:val="00156D1C"/>
    <w:rsid w:val="00423435"/>
    <w:rsid w:val="006F52EF"/>
    <w:rsid w:val="00E479FA"/>
    <w:rsid w:val="00F9194B"/>
    <w:rsid w:val="00FB2D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D2F2"/>
  <w15:chartTrackingRefBased/>
  <w15:docId w15:val="{B4CC7D74-BFB4-47EB-B25E-E433110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299</Words>
  <Characters>1708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Mrázová</dc:creator>
  <cp:keywords/>
  <dc:description/>
  <cp:lastModifiedBy>Zofia Mrázová</cp:lastModifiedBy>
  <cp:revision>2</cp:revision>
  <dcterms:created xsi:type="dcterms:W3CDTF">2018-09-25T11:05:00Z</dcterms:created>
  <dcterms:modified xsi:type="dcterms:W3CDTF">2018-09-25T11:46:00Z</dcterms:modified>
</cp:coreProperties>
</file>